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96CD0" w14:textId="25AA6378" w:rsidR="00807D00" w:rsidRDefault="00807D00" w:rsidP="00807D00">
      <w:pPr>
        <w:ind w:left="720" w:hanging="360"/>
      </w:pPr>
      <w:r>
        <w:t>Вопрос № 1 – 5</w:t>
      </w:r>
    </w:p>
    <w:p w14:paraId="30C05E8D" w14:textId="7B39ABC2" w:rsidR="00807D00" w:rsidRDefault="00807D00" w:rsidP="00807D00">
      <w:pPr>
        <w:ind w:left="720" w:hanging="360"/>
      </w:pPr>
      <w:r>
        <w:t>Вопрос № 2 – 5</w:t>
      </w:r>
    </w:p>
    <w:p w14:paraId="5EF80BC8" w14:textId="5931130D" w:rsidR="00807D00" w:rsidRDefault="00807D00" w:rsidP="00807D00">
      <w:pPr>
        <w:ind w:left="720" w:hanging="360"/>
      </w:pPr>
      <w:r>
        <w:t>Вопрос № 3 – 5</w:t>
      </w:r>
    </w:p>
    <w:p w14:paraId="6CE8D936" w14:textId="5DF0B4DC" w:rsidR="00807D00" w:rsidRDefault="00807D00" w:rsidP="00807D00">
      <w:pPr>
        <w:ind w:left="720" w:hanging="360"/>
      </w:pPr>
      <w:r>
        <w:t>Вопрос № 4 – 4</w:t>
      </w:r>
    </w:p>
    <w:p w14:paraId="3BE1D97D" w14:textId="35FAE8B1" w:rsidR="00807D00" w:rsidRDefault="00807D00" w:rsidP="00807D00">
      <w:pPr>
        <w:ind w:left="720" w:hanging="360"/>
      </w:pPr>
      <w:r>
        <w:t>Вопрос №5 – 20</w:t>
      </w:r>
    </w:p>
    <w:p w14:paraId="62616766" w14:textId="13BEE0A1" w:rsidR="00807D00" w:rsidRDefault="00807D00" w:rsidP="00807D00">
      <w:pPr>
        <w:ind w:left="720" w:hanging="360"/>
      </w:pPr>
      <w:r>
        <w:t>Вопрос №6 – 20</w:t>
      </w:r>
    </w:p>
    <w:p w14:paraId="4DC8AFD6" w14:textId="007CA1BC" w:rsidR="00807D00" w:rsidRDefault="00807D00" w:rsidP="00807D00">
      <w:pPr>
        <w:ind w:left="720" w:hanging="360"/>
      </w:pPr>
      <w:r>
        <w:t>Вопрос №7 – 15</w:t>
      </w:r>
    </w:p>
    <w:p w14:paraId="270E8148" w14:textId="485562B2" w:rsidR="00807D00" w:rsidRDefault="00807D00" w:rsidP="00807D00">
      <w:pPr>
        <w:ind w:left="720" w:hanging="360"/>
      </w:pPr>
      <w:r>
        <w:t>Вопрос №8 – 5</w:t>
      </w:r>
    </w:p>
    <w:p w14:paraId="72826724" w14:textId="77777777" w:rsidR="00807D00" w:rsidRDefault="00807D00" w:rsidP="00807D00">
      <w:pPr>
        <w:ind w:left="720" w:hanging="360"/>
      </w:pPr>
      <w:r>
        <w:t>Вопрос №9 – 5</w:t>
      </w:r>
    </w:p>
    <w:p w14:paraId="20FC2833" w14:textId="473F7E86" w:rsidR="00807D00" w:rsidRDefault="00807D00" w:rsidP="00807D00">
      <w:pPr>
        <w:ind w:left="720" w:hanging="360"/>
      </w:pPr>
      <w:r>
        <w:t>Вопрос №10 – 16</w:t>
      </w:r>
    </w:p>
    <w:p w14:paraId="6AB5C58A" w14:textId="77777777" w:rsidR="006F4348" w:rsidRDefault="009F6105" w:rsidP="009F6105">
      <w:pPr>
        <w:pStyle w:val="a3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Чем человек отличается от других живых существ:</w:t>
      </w:r>
    </w:p>
    <w:p w14:paraId="5A68391D" w14:textId="5ACBE380" w:rsidR="009F6105" w:rsidRDefault="00FB0161" w:rsidP="00FB0161">
      <w:pPr>
        <w:pStyle w:val="a3"/>
        <w:rPr>
          <w:rFonts w:cs="Times New Roman"/>
        </w:rPr>
      </w:pPr>
      <w:r>
        <w:rPr>
          <w:rFonts w:cs="Times New Roman"/>
        </w:rPr>
        <w:t xml:space="preserve">А </w:t>
      </w:r>
      <w:r w:rsidRPr="00C0393E">
        <w:rPr>
          <w:rFonts w:cs="Times New Roman"/>
          <w:b/>
        </w:rPr>
        <w:t>социальность</w:t>
      </w:r>
      <w:r w:rsidR="009B7FFD">
        <w:rPr>
          <w:rFonts w:cs="Times New Roman"/>
        </w:rPr>
        <w:t xml:space="preserve"> (20%)</w:t>
      </w:r>
      <w:r w:rsidR="007E3653">
        <w:rPr>
          <w:rFonts w:cs="Times New Roman"/>
        </w:rPr>
        <w:t xml:space="preserve"> 1 балл</w:t>
      </w:r>
    </w:p>
    <w:p w14:paraId="6B6402A5" w14:textId="08CF5D3E" w:rsidR="009B7FFD" w:rsidRPr="009B7FFD" w:rsidRDefault="009B7FFD" w:rsidP="009B7FFD">
      <w:pPr>
        <w:pStyle w:val="a3"/>
        <w:rPr>
          <w:rFonts w:cs="Times New Roman"/>
        </w:rPr>
      </w:pPr>
      <w:r>
        <w:rPr>
          <w:rFonts w:cs="Times New Roman"/>
        </w:rPr>
        <w:t>В</w:t>
      </w:r>
      <w:r w:rsidR="00FB0161">
        <w:rPr>
          <w:rFonts w:cs="Times New Roman"/>
        </w:rPr>
        <w:t xml:space="preserve"> </w:t>
      </w:r>
      <w:r w:rsidR="00FB0161" w:rsidRPr="00C0393E">
        <w:rPr>
          <w:rFonts w:cs="Times New Roman"/>
          <w:b/>
        </w:rPr>
        <w:t>способность мыслить</w:t>
      </w:r>
      <w:r>
        <w:rPr>
          <w:rFonts w:cs="Times New Roman"/>
        </w:rPr>
        <w:t xml:space="preserve"> (20%)</w:t>
      </w:r>
      <w:r w:rsidR="007E3653">
        <w:rPr>
          <w:rFonts w:cs="Times New Roman"/>
        </w:rPr>
        <w:t xml:space="preserve"> 1 балл</w:t>
      </w:r>
    </w:p>
    <w:p w14:paraId="76C67078" w14:textId="1EFC81A4" w:rsidR="009B7FFD" w:rsidRDefault="00FB0161" w:rsidP="00FB0161">
      <w:pPr>
        <w:pStyle w:val="a3"/>
        <w:rPr>
          <w:rFonts w:cs="Times New Roman"/>
        </w:rPr>
      </w:pPr>
      <w:r>
        <w:rPr>
          <w:rFonts w:cs="Times New Roman"/>
        </w:rPr>
        <w:t xml:space="preserve">С </w:t>
      </w:r>
      <w:r w:rsidR="009B7FFD" w:rsidRPr="00C0393E">
        <w:rPr>
          <w:rFonts w:cs="Times New Roman"/>
          <w:b/>
        </w:rPr>
        <w:t>обладание сложно организованным мозгом и членораздельной речью</w:t>
      </w:r>
      <w:r w:rsidR="009B7FFD">
        <w:rPr>
          <w:rFonts w:cs="Times New Roman"/>
        </w:rPr>
        <w:t xml:space="preserve"> (20%)</w:t>
      </w:r>
      <w:r w:rsidR="007E3653">
        <w:rPr>
          <w:rFonts w:cs="Times New Roman"/>
        </w:rPr>
        <w:t xml:space="preserve"> 1 балл</w:t>
      </w:r>
    </w:p>
    <w:p w14:paraId="35D5A79A" w14:textId="098747F1" w:rsidR="00FB0161" w:rsidRDefault="009B7FFD" w:rsidP="00FB0161">
      <w:pPr>
        <w:pStyle w:val="a3"/>
        <w:rPr>
          <w:rFonts w:cs="Times New Roman"/>
        </w:rPr>
      </w:pPr>
      <w:r>
        <w:rPr>
          <w:rFonts w:cs="Times New Roman"/>
          <w:lang w:val="en-US"/>
        </w:rPr>
        <w:t>D</w:t>
      </w:r>
      <w:r>
        <w:rPr>
          <w:rFonts w:cs="Times New Roman"/>
        </w:rPr>
        <w:t xml:space="preserve"> </w:t>
      </w:r>
      <w:r w:rsidR="00FB0161" w:rsidRPr="00C0393E">
        <w:rPr>
          <w:rFonts w:cs="Times New Roman"/>
          <w:b/>
        </w:rPr>
        <w:t>способность к целенаправленной творческой деятельности</w:t>
      </w:r>
      <w:r>
        <w:rPr>
          <w:rFonts w:cs="Times New Roman"/>
        </w:rPr>
        <w:t xml:space="preserve"> (20%)</w:t>
      </w:r>
      <w:r w:rsidR="007E3653">
        <w:rPr>
          <w:rFonts w:cs="Times New Roman"/>
        </w:rPr>
        <w:t xml:space="preserve"> 1 балл</w:t>
      </w:r>
    </w:p>
    <w:p w14:paraId="608B8A19" w14:textId="39FE4E10" w:rsidR="009B7FFD" w:rsidRDefault="009B7FFD" w:rsidP="00FB0161">
      <w:pPr>
        <w:pStyle w:val="a3"/>
        <w:rPr>
          <w:rFonts w:cs="Times New Roman"/>
        </w:rPr>
      </w:pPr>
      <w:r>
        <w:rPr>
          <w:rFonts w:cs="Times New Roman"/>
        </w:rPr>
        <w:t xml:space="preserve">Е </w:t>
      </w:r>
      <w:r w:rsidRPr="00C0393E">
        <w:rPr>
          <w:rFonts w:cs="Times New Roman"/>
          <w:b/>
        </w:rPr>
        <w:t>способность производить и использовать орудия труда</w:t>
      </w:r>
      <w:r>
        <w:rPr>
          <w:rFonts w:cs="Times New Roman"/>
        </w:rPr>
        <w:t xml:space="preserve"> (20%)</w:t>
      </w:r>
      <w:r w:rsidR="007E3653">
        <w:rPr>
          <w:rFonts w:cs="Times New Roman"/>
        </w:rPr>
        <w:t xml:space="preserve"> 1 балл</w:t>
      </w:r>
    </w:p>
    <w:p w14:paraId="643DC20A" w14:textId="77777777" w:rsidR="009B7FFD" w:rsidRDefault="009B7FFD" w:rsidP="00FB0161">
      <w:pPr>
        <w:pStyle w:val="a3"/>
        <w:rPr>
          <w:rFonts w:cs="Times New Roman"/>
        </w:rPr>
      </w:pPr>
    </w:p>
    <w:p w14:paraId="3049D51F" w14:textId="77777777" w:rsidR="009B7FFD" w:rsidRDefault="00C0393E" w:rsidP="009B7FFD">
      <w:pPr>
        <w:pStyle w:val="a3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Формы какого понятия представлены ниже:</w:t>
      </w:r>
    </w:p>
    <w:p w14:paraId="1B81D7C9" w14:textId="77777777" w:rsidR="00C0393E" w:rsidRDefault="00C0393E" w:rsidP="00C0393E">
      <w:pPr>
        <w:pStyle w:val="a3"/>
        <w:rPr>
          <w:rFonts w:cs="Times New Roman"/>
        </w:rPr>
      </w:pPr>
      <w:r>
        <w:rPr>
          <w:rFonts w:cs="Times New Roman"/>
        </w:rPr>
        <w:t>Дозволение – разрешение вести себя определенным образом; предписание – указание на требуемые действия;</w:t>
      </w:r>
    </w:p>
    <w:p w14:paraId="5F400579" w14:textId="77777777" w:rsidR="00C0393E" w:rsidRDefault="00C0393E" w:rsidP="00C0393E">
      <w:pPr>
        <w:pStyle w:val="a3"/>
        <w:rPr>
          <w:rFonts w:cs="Times New Roman"/>
        </w:rPr>
      </w:pPr>
      <w:r>
        <w:rPr>
          <w:rFonts w:cs="Times New Roman"/>
        </w:rPr>
        <w:t>запрет – указание на действия, которые не следует нарушать.</w:t>
      </w:r>
    </w:p>
    <w:p w14:paraId="361EC96D" w14:textId="77777777" w:rsidR="00C0393E" w:rsidRDefault="00C0393E" w:rsidP="00C0393E">
      <w:pPr>
        <w:pStyle w:val="a3"/>
        <w:rPr>
          <w:rFonts w:cs="Times New Roman"/>
        </w:rPr>
      </w:pPr>
    </w:p>
    <w:p w14:paraId="5622259A" w14:textId="5356CCBC" w:rsidR="00C0393E" w:rsidRPr="00C0393E" w:rsidRDefault="00C0393E" w:rsidP="00C0393E">
      <w:pPr>
        <w:pStyle w:val="a3"/>
        <w:rPr>
          <w:rFonts w:cs="Times New Roman"/>
          <w:b/>
        </w:rPr>
      </w:pPr>
      <w:r w:rsidRPr="00C0393E">
        <w:rPr>
          <w:rFonts w:cs="Times New Roman"/>
          <w:b/>
        </w:rPr>
        <w:t>социальная норма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(100%)</w:t>
      </w:r>
      <w:r w:rsidR="00400972">
        <w:rPr>
          <w:rFonts w:cs="Times New Roman"/>
        </w:rPr>
        <w:t xml:space="preserve"> 5 баллов</w:t>
      </w:r>
    </w:p>
    <w:p w14:paraId="770957F6" w14:textId="1C10E22D" w:rsidR="00C0393E" w:rsidRPr="00C0393E" w:rsidRDefault="00C0393E" w:rsidP="00C0393E">
      <w:pPr>
        <w:pStyle w:val="a3"/>
        <w:rPr>
          <w:rFonts w:cs="Times New Roman"/>
          <w:b/>
        </w:rPr>
      </w:pPr>
      <w:r w:rsidRPr="00C0393E">
        <w:rPr>
          <w:rFonts w:cs="Times New Roman"/>
          <w:b/>
        </w:rPr>
        <w:t>социальные нормы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(100%)</w:t>
      </w:r>
      <w:r w:rsidR="00400972">
        <w:rPr>
          <w:rFonts w:cs="Times New Roman"/>
        </w:rPr>
        <w:t xml:space="preserve"> 5 баллов</w:t>
      </w:r>
    </w:p>
    <w:p w14:paraId="3C808276" w14:textId="06C8E83C" w:rsidR="00C0393E" w:rsidRDefault="00C0393E" w:rsidP="00C0393E">
      <w:pPr>
        <w:pStyle w:val="a3"/>
        <w:rPr>
          <w:rFonts w:cs="Times New Roman"/>
        </w:rPr>
      </w:pPr>
      <w:r w:rsidRPr="00C0393E">
        <w:rPr>
          <w:rFonts w:cs="Times New Roman"/>
          <w:b/>
        </w:rPr>
        <w:t>Социальная норма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(100%)</w:t>
      </w:r>
      <w:r w:rsidR="00400972">
        <w:rPr>
          <w:rFonts w:cs="Times New Roman"/>
        </w:rPr>
        <w:t xml:space="preserve"> 5 баллов</w:t>
      </w:r>
    </w:p>
    <w:p w14:paraId="787E30E1" w14:textId="1640A9D2" w:rsidR="007E3653" w:rsidRDefault="007E3653" w:rsidP="007E3653">
      <w:pPr>
        <w:pStyle w:val="a3"/>
        <w:rPr>
          <w:rFonts w:cs="Times New Roman"/>
        </w:rPr>
      </w:pPr>
      <w:r w:rsidRPr="00C0393E">
        <w:rPr>
          <w:rFonts w:cs="Times New Roman"/>
          <w:b/>
        </w:rPr>
        <w:t>Социальн</w:t>
      </w:r>
      <w:r>
        <w:rPr>
          <w:rFonts w:cs="Times New Roman"/>
          <w:b/>
        </w:rPr>
        <w:t>ые</w:t>
      </w:r>
      <w:r w:rsidRPr="00C0393E">
        <w:rPr>
          <w:rFonts w:cs="Times New Roman"/>
          <w:b/>
        </w:rPr>
        <w:t xml:space="preserve"> норм</w:t>
      </w:r>
      <w:r w:rsidR="0043467E">
        <w:rPr>
          <w:rFonts w:cs="Times New Roman"/>
          <w:b/>
        </w:rPr>
        <w:t>ы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(100%)</w:t>
      </w:r>
      <w:r w:rsidR="00400972">
        <w:rPr>
          <w:rFonts w:cs="Times New Roman"/>
        </w:rPr>
        <w:t xml:space="preserve"> 5 баллов</w:t>
      </w:r>
    </w:p>
    <w:p w14:paraId="2919B9B7" w14:textId="77777777" w:rsidR="00C0393E" w:rsidRDefault="00C0393E" w:rsidP="00C0393E">
      <w:pPr>
        <w:pStyle w:val="a3"/>
        <w:rPr>
          <w:rFonts w:cs="Times New Roman"/>
        </w:rPr>
      </w:pPr>
    </w:p>
    <w:p w14:paraId="5AF67AF2" w14:textId="77777777" w:rsidR="00C0393E" w:rsidRDefault="00D72781" w:rsidP="00C0393E">
      <w:pPr>
        <w:pStyle w:val="a3"/>
        <w:numPr>
          <w:ilvl w:val="0"/>
          <w:numId w:val="1"/>
        </w:numPr>
        <w:rPr>
          <w:rFonts w:cs="Times New Roman"/>
        </w:rPr>
      </w:pPr>
      <w:r w:rsidRPr="00D72781">
        <w:rPr>
          <w:rFonts w:cs="Times New Roman"/>
        </w:rPr>
        <w:t>Кака</w:t>
      </w:r>
      <w:r>
        <w:rPr>
          <w:rFonts w:cs="Times New Roman"/>
        </w:rPr>
        <w:t>я ступень развития общества описана ниже:</w:t>
      </w:r>
    </w:p>
    <w:p w14:paraId="3CD76B1C" w14:textId="12B3F4FF" w:rsidR="00D72781" w:rsidRDefault="00E10B7C" w:rsidP="00D72781">
      <w:pPr>
        <w:rPr>
          <w:rFonts w:cs="Times New Roman"/>
        </w:rPr>
      </w:pPr>
      <w:r>
        <w:rPr>
          <w:rFonts w:cs="Times New Roman"/>
        </w:rPr>
        <w:t>П</w:t>
      </w:r>
      <w:r w:rsidR="00D72781" w:rsidRPr="00D72781">
        <w:rPr>
          <w:rFonts w:cs="Times New Roman"/>
        </w:rPr>
        <w:t xml:space="preserve">реобладает </w:t>
      </w:r>
      <w:r w:rsidR="00D72781">
        <w:rPr>
          <w:rFonts w:cs="Times New Roman"/>
        </w:rPr>
        <w:t xml:space="preserve">промышленное производство, </w:t>
      </w:r>
      <w:r w:rsidR="00D72781" w:rsidRPr="00D72781">
        <w:rPr>
          <w:rFonts w:cs="Times New Roman"/>
        </w:rPr>
        <w:t xml:space="preserve">решающая роль в социальной жизни принадлежит не мелким и крупным землевладельцам, а </w:t>
      </w:r>
      <w:r w:rsidR="00D72781" w:rsidRPr="00D72781">
        <w:rPr>
          <w:rFonts w:cs="Times New Roman"/>
        </w:rPr>
        <w:lastRenderedPageBreak/>
        <w:t>промышленникам, би</w:t>
      </w:r>
      <w:r w:rsidR="00D72781">
        <w:rPr>
          <w:rFonts w:cs="Times New Roman"/>
        </w:rPr>
        <w:t xml:space="preserve">знесменам; </w:t>
      </w:r>
      <w:r w:rsidR="00D72781" w:rsidRPr="00D72781">
        <w:rPr>
          <w:rFonts w:cs="Times New Roman"/>
        </w:rPr>
        <w:t>в центре социальной организации находятся не церковь и армия, а корпорации (объединения лиц, имеющих общие коммерческие интересы)</w:t>
      </w:r>
      <w:r w:rsidR="00D72781">
        <w:rPr>
          <w:rFonts w:cs="Times New Roman"/>
        </w:rPr>
        <w:t xml:space="preserve">. </w:t>
      </w:r>
      <w:r w:rsidR="00D72781" w:rsidRPr="00D72781">
        <w:rPr>
          <w:rFonts w:cs="Times New Roman"/>
        </w:rPr>
        <w:t>Это общество основано на развитии крупного машинного производства</w:t>
      </w:r>
      <w:r w:rsidR="00D72781">
        <w:rPr>
          <w:rFonts w:cs="Times New Roman"/>
        </w:rPr>
        <w:t>.</w:t>
      </w:r>
    </w:p>
    <w:p w14:paraId="2F34D8CE" w14:textId="0F778338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Индустриальное общество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196E2331" w14:textId="513EF386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индустриальное общество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3148C5CD" w14:textId="1FFA7CF9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индустриальное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4FD90963" w14:textId="5F490F54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Индустриальное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5449F27B" w14:textId="6469AA1A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Промышленное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33E83885" w14:textId="4A28C480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промышленное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6ECD0601" w14:textId="5A244577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Промышленное общество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4A6C3D56" w14:textId="5097BFF7" w:rsidR="00D72781" w:rsidRDefault="00D72781" w:rsidP="00D72781">
      <w:pPr>
        <w:rPr>
          <w:rFonts w:cs="Times New Roman"/>
        </w:rPr>
      </w:pPr>
      <w:r w:rsidRPr="00D72781">
        <w:rPr>
          <w:rFonts w:cs="Times New Roman"/>
          <w:b/>
        </w:rPr>
        <w:t>промышленное общество</w:t>
      </w:r>
      <w:r>
        <w:rPr>
          <w:rFonts w:cs="Times New Roman"/>
        </w:rPr>
        <w:t xml:space="preserve"> (100%)</w:t>
      </w:r>
      <w:r w:rsidR="00400972">
        <w:rPr>
          <w:rFonts w:cs="Times New Roman"/>
        </w:rPr>
        <w:t xml:space="preserve"> 5 баллов</w:t>
      </w:r>
    </w:p>
    <w:p w14:paraId="3579F884" w14:textId="77777777" w:rsidR="00D72781" w:rsidRDefault="00B133D8" w:rsidP="00B133D8">
      <w:pPr>
        <w:pStyle w:val="a3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Выбор пропущенных слов в тексте:</w:t>
      </w:r>
    </w:p>
    <w:p w14:paraId="23898B63" w14:textId="77777777" w:rsidR="00E10B7C" w:rsidRDefault="008E3BF5" w:rsidP="00B133D8">
      <w:pPr>
        <w:pStyle w:val="a3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Термином «</w:t>
      </w:r>
      <w:r w:rsidRPr="00E10B7C">
        <w:rPr>
          <w:b/>
          <w:color w:val="000000"/>
          <w:sz w:val="27"/>
          <w:szCs w:val="27"/>
          <w:shd w:val="clear" w:color="auto" w:fill="FFFFFF"/>
        </w:rPr>
        <w:t>человек</w:t>
      </w:r>
      <w:r>
        <w:rPr>
          <w:color w:val="000000"/>
          <w:sz w:val="27"/>
          <w:szCs w:val="27"/>
          <w:shd w:val="clear" w:color="auto" w:fill="FFFFFF"/>
        </w:rPr>
        <w:t xml:space="preserve">» называют один из видов живых существ на Земле. </w:t>
      </w:r>
    </w:p>
    <w:p w14:paraId="5A823A49" w14:textId="1CCA9A2E" w:rsidR="00E735EC" w:rsidRDefault="00B133D8" w:rsidP="00B133D8">
      <w:pPr>
        <w:pStyle w:val="a3"/>
        <w:rPr>
          <w:color w:val="000000"/>
          <w:sz w:val="27"/>
          <w:szCs w:val="27"/>
          <w:shd w:val="clear" w:color="auto" w:fill="FFFFFF"/>
        </w:rPr>
      </w:pPr>
      <w:r>
        <w:rPr>
          <w:b/>
          <w:color w:val="000000"/>
          <w:sz w:val="27"/>
          <w:szCs w:val="27"/>
          <w:shd w:val="clear" w:color="auto" w:fill="FFFFFF"/>
        </w:rPr>
        <w:t>Ч</w:t>
      </w:r>
      <w:r w:rsidRPr="00B133D8">
        <w:rPr>
          <w:b/>
          <w:color w:val="000000"/>
          <w:sz w:val="27"/>
          <w:szCs w:val="27"/>
          <w:shd w:val="clear" w:color="auto" w:fill="FFFFFF"/>
        </w:rPr>
        <w:t>еловек</w:t>
      </w:r>
      <w:r>
        <w:rPr>
          <w:color w:val="000000"/>
          <w:sz w:val="27"/>
          <w:szCs w:val="27"/>
          <w:shd w:val="clear" w:color="auto" w:fill="FFFFFF"/>
        </w:rPr>
        <w:t xml:space="preserve"> – представитель человеческого рода вообще.</w:t>
      </w:r>
      <w:r w:rsidR="008E3BF5">
        <w:rPr>
          <w:color w:val="000000"/>
          <w:sz w:val="27"/>
          <w:szCs w:val="27"/>
          <w:shd w:val="clear" w:color="auto" w:fill="FFFFFF"/>
        </w:rPr>
        <w:t xml:space="preserve"> Многие признаки могут быть выделены у всех людей: все имеют тот или иной цвет глаз, тот или иной рост, разум и т.д.</w:t>
      </w:r>
      <w:r w:rsidR="00C54FD1">
        <w:rPr>
          <w:color w:val="000000"/>
          <w:sz w:val="27"/>
          <w:szCs w:val="27"/>
          <w:shd w:val="clear" w:color="auto" w:fill="FFFFFF"/>
        </w:rPr>
        <w:t xml:space="preserve"> </w:t>
      </w:r>
      <w:r w:rsidR="00E735EC">
        <w:rPr>
          <w:color w:val="000000"/>
          <w:sz w:val="27"/>
          <w:szCs w:val="27"/>
          <w:shd w:val="clear" w:color="auto" w:fill="FFFFFF"/>
        </w:rPr>
        <w:t>(25%) 1 балл</w:t>
      </w:r>
    </w:p>
    <w:p w14:paraId="759E8929" w14:textId="77777777" w:rsidR="00E735EC" w:rsidRDefault="00E735EC" w:rsidP="00B133D8">
      <w:pPr>
        <w:pStyle w:val="a3"/>
        <w:rPr>
          <w:color w:val="000000"/>
          <w:sz w:val="27"/>
          <w:szCs w:val="27"/>
          <w:shd w:val="clear" w:color="auto" w:fill="FFFFFF"/>
        </w:rPr>
      </w:pPr>
    </w:p>
    <w:p w14:paraId="6272663A" w14:textId="05E2868E" w:rsidR="00E735EC" w:rsidRDefault="00C54FD1" w:rsidP="00B133D8">
      <w:pPr>
        <w:pStyle w:val="a3"/>
        <w:rPr>
          <w:color w:val="000000"/>
          <w:sz w:val="27"/>
          <w:szCs w:val="27"/>
          <w:shd w:val="clear" w:color="auto" w:fill="FFFFFF"/>
        </w:rPr>
      </w:pPr>
      <w:r w:rsidRPr="00C54FD1">
        <w:rPr>
          <w:b/>
          <w:color w:val="000000"/>
          <w:sz w:val="27"/>
          <w:szCs w:val="27"/>
          <w:shd w:val="clear" w:color="auto" w:fill="FFFFFF"/>
        </w:rPr>
        <w:t>Индивид</w:t>
      </w:r>
      <w:r>
        <w:rPr>
          <w:color w:val="000000"/>
          <w:sz w:val="27"/>
          <w:szCs w:val="27"/>
          <w:shd w:val="clear" w:color="auto" w:fill="FFFFFF"/>
        </w:rPr>
        <w:t xml:space="preserve"> (человек как один из людей) – это самая общая характеристика человека</w:t>
      </w:r>
      <w:r w:rsidR="00DA7AC2">
        <w:rPr>
          <w:color w:val="000000"/>
          <w:sz w:val="27"/>
          <w:szCs w:val="27"/>
          <w:shd w:val="clear" w:color="auto" w:fill="FFFFFF"/>
        </w:rPr>
        <w:t xml:space="preserve">. Им он является от природы, поскольку его отличительные признаки во многом определены генетически, наследственностью. </w:t>
      </w:r>
      <w:r w:rsidR="00E735EC">
        <w:rPr>
          <w:color w:val="000000"/>
          <w:sz w:val="27"/>
          <w:szCs w:val="27"/>
          <w:shd w:val="clear" w:color="auto" w:fill="FFFFFF"/>
        </w:rPr>
        <w:t>(25%) 1 балл</w:t>
      </w:r>
    </w:p>
    <w:p w14:paraId="013FC191" w14:textId="77777777" w:rsidR="00E735EC" w:rsidRDefault="00E735EC" w:rsidP="00B133D8">
      <w:pPr>
        <w:pStyle w:val="a3"/>
        <w:rPr>
          <w:color w:val="000000"/>
          <w:sz w:val="27"/>
          <w:szCs w:val="27"/>
          <w:shd w:val="clear" w:color="auto" w:fill="FFFFFF"/>
        </w:rPr>
      </w:pPr>
    </w:p>
    <w:p w14:paraId="233FA57D" w14:textId="5A6E56D1" w:rsidR="00B133D8" w:rsidRPr="00B133D8" w:rsidRDefault="00DA7AC2" w:rsidP="00B133D8">
      <w:pPr>
        <w:pStyle w:val="a3"/>
        <w:rPr>
          <w:rFonts w:cs="Times New Roman"/>
        </w:rPr>
      </w:pPr>
      <w:r>
        <w:rPr>
          <w:color w:val="000000"/>
          <w:sz w:val="27"/>
          <w:szCs w:val="27"/>
          <w:shd w:val="clear" w:color="auto" w:fill="FFFFFF"/>
        </w:rPr>
        <w:t>Понятие «</w:t>
      </w:r>
      <w:r>
        <w:rPr>
          <w:b/>
          <w:color w:val="000000"/>
          <w:sz w:val="27"/>
          <w:szCs w:val="27"/>
          <w:shd w:val="clear" w:color="auto" w:fill="FFFFFF"/>
        </w:rPr>
        <w:t>Л</w:t>
      </w:r>
      <w:r w:rsidRPr="00DA7AC2">
        <w:rPr>
          <w:b/>
          <w:color w:val="000000"/>
          <w:sz w:val="27"/>
          <w:szCs w:val="27"/>
          <w:shd w:val="clear" w:color="auto" w:fill="FFFFFF"/>
        </w:rPr>
        <w:t>ичность</w:t>
      </w:r>
      <w:r>
        <w:rPr>
          <w:color w:val="000000"/>
          <w:sz w:val="27"/>
          <w:szCs w:val="27"/>
          <w:shd w:val="clear" w:color="auto" w:fill="FFFFFF"/>
        </w:rPr>
        <w:t>» непременно связывают с существованием общества. </w:t>
      </w:r>
      <w:r>
        <w:rPr>
          <w:rStyle w:val="a4"/>
          <w:color w:val="000000"/>
          <w:sz w:val="27"/>
          <w:szCs w:val="27"/>
          <w:shd w:val="clear" w:color="auto" w:fill="FFFFFF"/>
        </w:rPr>
        <w:t>Личность</w:t>
      </w:r>
      <w:r>
        <w:rPr>
          <w:color w:val="000000"/>
          <w:sz w:val="27"/>
          <w:szCs w:val="27"/>
          <w:shd w:val="clear" w:color="auto" w:fill="FFFFFF"/>
        </w:rPr>
        <w:t> несёт в себе определённые ценности, качества, которые общество признаёт значимыми, важными, необходимыми.</w:t>
      </w:r>
      <w:r w:rsidR="00E735EC">
        <w:rPr>
          <w:color w:val="000000"/>
          <w:sz w:val="27"/>
          <w:szCs w:val="27"/>
          <w:shd w:val="clear" w:color="auto" w:fill="FFFFFF"/>
        </w:rPr>
        <w:t xml:space="preserve"> (50%) 2 балла</w:t>
      </w:r>
    </w:p>
    <w:p w14:paraId="28E553CF" w14:textId="77777777" w:rsidR="00E735EC" w:rsidRDefault="00E735EC" w:rsidP="00E735EC">
      <w:pPr>
        <w:pStyle w:val="a3"/>
      </w:pPr>
    </w:p>
    <w:p w14:paraId="781A8D9D" w14:textId="56056AF6" w:rsidR="00DE290E" w:rsidRDefault="00DE290E" w:rsidP="00DE290E">
      <w:pPr>
        <w:pStyle w:val="a3"/>
        <w:numPr>
          <w:ilvl w:val="0"/>
          <w:numId w:val="1"/>
        </w:numPr>
      </w:pPr>
      <w:r>
        <w:t>Государственная политика и правовое регулирование отношений в сфере образования</w:t>
      </w:r>
      <w:r w:rsidR="005E3550">
        <w:t xml:space="preserve"> в Российской Федерации</w:t>
      </w:r>
      <w:r>
        <w:t xml:space="preserve"> основываются на следующих принципах:</w:t>
      </w:r>
    </w:p>
    <w:p w14:paraId="2DB7AD6F" w14:textId="112140B0" w:rsidR="00DE290E" w:rsidRDefault="00A25AE9" w:rsidP="00DE290E">
      <w:r>
        <w:t>А</w:t>
      </w:r>
      <w:r w:rsidR="00DE290E">
        <w:t xml:space="preserve"> </w:t>
      </w:r>
      <w:r w:rsidR="00DE290E" w:rsidRPr="008B69EC">
        <w:rPr>
          <w:b/>
          <w:bCs/>
        </w:rPr>
        <w:t>обеспечение права каждого человека на образование, недопустимость дискриминации в сфере образования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7A85364A" w14:textId="24A6509D" w:rsidR="00DE290E" w:rsidRDefault="00A25AE9" w:rsidP="00DE290E">
      <w:r>
        <w:rPr>
          <w:lang w:val="en-US"/>
        </w:rPr>
        <w:lastRenderedPageBreak/>
        <w:t>B</w:t>
      </w:r>
      <w:r w:rsidR="00DE290E">
        <w:t xml:space="preserve"> </w:t>
      </w:r>
      <w:r w:rsidR="00DE290E" w:rsidRPr="008B69EC">
        <w:rPr>
          <w:b/>
          <w:bCs/>
        </w:rPr>
        <w:t>гуманистический характер образования, приоритет жизни и здоровья человека, прав и свобод личности, свободного развития личности, воспитание взаимоуважения, трудолюбия, гражданственности, патриотизма, ответственности, правовой культуры, бережного отношения к природе и окружающей среде, рационального природопользования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6380B336" w14:textId="097B61F2" w:rsidR="00DE290E" w:rsidRDefault="00A25AE9" w:rsidP="00DE290E">
      <w:pPr>
        <w:rPr>
          <w:b/>
        </w:rPr>
      </w:pPr>
      <w:r>
        <w:rPr>
          <w:lang w:val="en-US"/>
        </w:rPr>
        <w:t>C</w:t>
      </w:r>
      <w:r w:rsidR="00DE290E">
        <w:t xml:space="preserve"> </w:t>
      </w:r>
      <w:r w:rsidR="00DE290E" w:rsidRPr="008B69EC">
        <w:rPr>
          <w:b/>
          <w:bCs/>
        </w:rPr>
        <w:t>единство образовательного пространства на территории Российской Федерации, защита и развитие этнокультурных особенностей и традиций народов Российской Федерации в условиях многонационального государства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3E6D38A6" w14:textId="1A788101" w:rsidR="0011257A" w:rsidRPr="003144CF" w:rsidRDefault="00A25AE9" w:rsidP="00DE290E">
      <w:pPr>
        <w:rPr>
          <w:bCs/>
        </w:rPr>
      </w:pPr>
      <w:r>
        <w:rPr>
          <w:bCs/>
          <w:lang w:val="en-US"/>
        </w:rPr>
        <w:t>D</w:t>
      </w:r>
      <w:r w:rsidR="003144CF" w:rsidRPr="003144CF">
        <w:rPr>
          <w:bCs/>
        </w:rPr>
        <w:t xml:space="preserve"> </w:t>
      </w:r>
      <w:r w:rsidR="003144CF">
        <w:rPr>
          <w:bCs/>
        </w:rPr>
        <w:t xml:space="preserve">деление Российской Федерации на учебные округа во главе с попечителями, в обязанности которых входит </w:t>
      </w:r>
      <w:r w:rsidR="003144CF" w:rsidRPr="003144CF">
        <w:rPr>
          <w:bCs/>
        </w:rPr>
        <w:t>руководство учебными заведениями округа через ректора университета</w:t>
      </w:r>
      <w:r w:rsidR="003144CF">
        <w:rPr>
          <w:bCs/>
        </w:rPr>
        <w:t xml:space="preserve">; </w:t>
      </w:r>
      <w:r>
        <w:rPr>
          <w:bCs/>
        </w:rPr>
        <w:t>(0%) 0 баллов</w:t>
      </w:r>
    </w:p>
    <w:p w14:paraId="5B68020C" w14:textId="1BF9BB56" w:rsidR="00DE290E" w:rsidRDefault="00A25AE9" w:rsidP="00DE290E">
      <w:r>
        <w:rPr>
          <w:lang w:val="en-US"/>
        </w:rPr>
        <w:t>E</w:t>
      </w:r>
      <w:r w:rsidR="00DE290E">
        <w:t xml:space="preserve"> </w:t>
      </w:r>
      <w:r w:rsidR="00DE290E" w:rsidRPr="008B69EC">
        <w:rPr>
          <w:b/>
          <w:bCs/>
        </w:rPr>
        <w:t>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4023619F" w14:textId="35EB46EB" w:rsidR="00DE290E" w:rsidRDefault="00A25AE9" w:rsidP="00DE290E">
      <w:pPr>
        <w:rPr>
          <w:b/>
        </w:rPr>
      </w:pPr>
      <w:r>
        <w:rPr>
          <w:lang w:val="en-US"/>
        </w:rPr>
        <w:t>F</w:t>
      </w:r>
      <w:r w:rsidR="00DE290E">
        <w:t xml:space="preserve"> </w:t>
      </w:r>
      <w:r w:rsidR="00E778BB">
        <w:t xml:space="preserve">воспитание религиозных чувств наравне с воспитанием нравственности </w:t>
      </w:r>
      <w:r w:rsidR="00DE290E">
        <w:t>в государственных, муниципальных организациях, осуществляющих образовательную деятельность;</w:t>
      </w:r>
      <w:r w:rsidR="00E778BB">
        <w:t xml:space="preserve"> </w:t>
      </w:r>
      <w:r>
        <w:rPr>
          <w:bCs/>
        </w:rPr>
        <w:t>(0%) 0 баллов</w:t>
      </w:r>
    </w:p>
    <w:p w14:paraId="2864F3BE" w14:textId="270ACD3F" w:rsidR="00DE290E" w:rsidRDefault="00A25AE9" w:rsidP="00DE290E">
      <w:r>
        <w:rPr>
          <w:lang w:val="en-US"/>
        </w:rPr>
        <w:t>G</w:t>
      </w:r>
      <w:r w:rsidR="00DE290E">
        <w:t xml:space="preserve"> </w:t>
      </w:r>
      <w:r w:rsidR="00DE290E" w:rsidRPr="008B69EC">
        <w:rPr>
          <w:b/>
          <w:bCs/>
        </w:rPr>
        <w:t>свобода выбора получения образования согласно склонностям и потребностям человека, создание условий для самореализации каждого человека, свободное развитие его способностей, включая предоставление права выбора форм получения образования, форм обучения, организации, осуществляющей образовательную деятельность, направленности образования в пределах, предоставленных системой образования, а также предоставление педагогическим работникам свободы в выборе форм обучения, методов обучения и воспитания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43E797D7" w14:textId="32262FC9" w:rsidR="00DE290E" w:rsidRDefault="00A25AE9" w:rsidP="00DE290E">
      <w:r>
        <w:rPr>
          <w:lang w:val="en-US"/>
        </w:rPr>
        <w:t>H</w:t>
      </w:r>
      <w:r w:rsidR="00DE290E">
        <w:t xml:space="preserve"> </w:t>
      </w:r>
      <w:r w:rsidR="00DE290E" w:rsidRPr="00684CF6">
        <w:rPr>
          <w:b/>
          <w:bCs/>
        </w:rPr>
        <w:t>обеспечение права на образование в течение всей жизни в соответствии с потребностями личности, адаптивность системы образования к уровню подготовки, особенностям развития, способностям и интересам человека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26B8E873" w14:textId="1B05E1BA" w:rsidR="00DE290E" w:rsidRDefault="00A25AE9" w:rsidP="00DE290E">
      <w:r>
        <w:rPr>
          <w:lang w:val="en-US"/>
        </w:rPr>
        <w:t>I</w:t>
      </w:r>
      <w:r w:rsidR="00DE290E">
        <w:t xml:space="preserve"> </w:t>
      </w:r>
      <w:r w:rsidR="00DE290E" w:rsidRPr="00684CF6">
        <w:rPr>
          <w:b/>
          <w:bCs/>
        </w:rPr>
        <w:t xml:space="preserve">автономия образовательных организаций, академические права и свободы педагогических работников и обучающихся, предусмотренные </w:t>
      </w:r>
      <w:r w:rsidR="00DE290E" w:rsidRPr="00684CF6">
        <w:rPr>
          <w:b/>
          <w:bCs/>
        </w:rPr>
        <w:lastRenderedPageBreak/>
        <w:t>настоящим Федеральным законом, информационная открытость и публичная отчетность образовательных организаций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1EBA5959" w14:textId="7C6FFC27" w:rsidR="00DE290E" w:rsidRDefault="00A25AE9" w:rsidP="00DE290E">
      <w:r>
        <w:rPr>
          <w:lang w:val="en-US"/>
        </w:rPr>
        <w:t>J</w:t>
      </w:r>
      <w:r w:rsidR="00DE290E">
        <w:t xml:space="preserve"> </w:t>
      </w:r>
      <w:r w:rsidR="00DE290E" w:rsidRPr="00684CF6">
        <w:rPr>
          <w:b/>
          <w:bCs/>
        </w:rPr>
        <w:t>демократический характер управления образованием, обеспечение прав педагогических работников, обучающихся, родителей (законных представителей) несовершеннолетних обучающихся на участие в управлении образовательными организациями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6E026F70" w14:textId="502AE793" w:rsidR="00DE290E" w:rsidRDefault="00A25AE9" w:rsidP="00DE290E">
      <w:r>
        <w:rPr>
          <w:lang w:val="en-US"/>
        </w:rPr>
        <w:t>K</w:t>
      </w:r>
      <w:r w:rsidR="00DE290E">
        <w:t xml:space="preserve"> </w:t>
      </w:r>
      <w:r w:rsidR="00DE290E" w:rsidRPr="00684CF6">
        <w:rPr>
          <w:b/>
          <w:bCs/>
        </w:rPr>
        <w:t>недопустимость ограничения или устранения конкуренции в сфере образования</w:t>
      </w:r>
      <w:r w:rsidR="00DE290E">
        <w:t>;</w:t>
      </w:r>
      <w:r w:rsidR="00E77F37">
        <w:t xml:space="preserve">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6E7A2029" w14:textId="610821B8" w:rsidR="00DE290E" w:rsidRPr="00A25AE9" w:rsidRDefault="00A25AE9" w:rsidP="00DE290E">
      <w:r>
        <w:rPr>
          <w:lang w:val="en-US"/>
        </w:rPr>
        <w:t>L</w:t>
      </w:r>
      <w:r w:rsidR="00DE290E">
        <w:t xml:space="preserve"> </w:t>
      </w:r>
      <w:r w:rsidR="00DE290E" w:rsidRPr="00684CF6">
        <w:rPr>
          <w:b/>
          <w:bCs/>
        </w:rPr>
        <w:t>сочетание государственного и договорного регулирования отношений в сфере образования</w:t>
      </w:r>
      <w:r>
        <w:t xml:space="preserve">. </w:t>
      </w:r>
      <w:r w:rsidRPr="00A25AE9">
        <w:rPr>
          <w:bCs/>
        </w:rPr>
        <w:t>(10%)</w:t>
      </w:r>
      <w:r>
        <w:rPr>
          <w:bCs/>
        </w:rPr>
        <w:t xml:space="preserve"> 2 балла</w:t>
      </w:r>
    </w:p>
    <w:p w14:paraId="5E30A420" w14:textId="36864D1F" w:rsidR="00D72781" w:rsidRDefault="006F7F58" w:rsidP="00DE290E">
      <w:pPr>
        <w:pStyle w:val="a3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Соотнесите теории происхождения государства и их авторов:</w:t>
      </w:r>
    </w:p>
    <w:p w14:paraId="5949600C" w14:textId="77777777" w:rsidR="00152F4C" w:rsidRDefault="00152F4C" w:rsidP="00152F4C">
      <w:pPr>
        <w:pStyle w:val="a3"/>
        <w:rPr>
          <w:rFonts w:cs="Times New Roman"/>
        </w:rPr>
      </w:pPr>
    </w:p>
    <w:p w14:paraId="6E51CFD3" w14:textId="08B8318C" w:rsidR="006F7F58" w:rsidRDefault="006F7F58" w:rsidP="006F7F58">
      <w:pPr>
        <w:pStyle w:val="a3"/>
        <w:rPr>
          <w:rFonts w:cs="Times New Roman"/>
          <w:b/>
          <w:bCs/>
        </w:rPr>
      </w:pPr>
      <w:r w:rsidRPr="006F7F58">
        <w:rPr>
          <w:rFonts w:cs="Times New Roman"/>
        </w:rPr>
        <w:t>Государство выросло из большой патриархальной семьи (из естественно возникшей формы общения). Власть главы семьи (отца) постепенно перерастает во власть монарха</w:t>
      </w:r>
      <w:r>
        <w:rPr>
          <w:rFonts w:cs="Times New Roman"/>
        </w:rPr>
        <w:t xml:space="preserve"> </w:t>
      </w:r>
      <w:r w:rsidRPr="006F7F58">
        <w:rPr>
          <w:rFonts w:cs="Times New Roman"/>
          <w:b/>
          <w:bCs/>
        </w:rPr>
        <w:t xml:space="preserve">(Р. </w:t>
      </w:r>
      <w:proofErr w:type="spellStart"/>
      <w:r w:rsidRPr="006F7F58">
        <w:rPr>
          <w:rFonts w:cs="Times New Roman"/>
          <w:b/>
          <w:bCs/>
        </w:rPr>
        <w:t>Филмер</w:t>
      </w:r>
      <w:proofErr w:type="spellEnd"/>
      <w:r w:rsidRPr="006F7F58">
        <w:rPr>
          <w:rFonts w:cs="Times New Roman"/>
          <w:b/>
          <w:bCs/>
        </w:rPr>
        <w:t>)</w:t>
      </w:r>
      <w:r w:rsidR="00DB413F">
        <w:rPr>
          <w:rFonts w:cs="Times New Roman"/>
          <w:b/>
          <w:bCs/>
        </w:rPr>
        <w:t xml:space="preserve"> </w:t>
      </w:r>
      <w:r w:rsidR="00DB413F" w:rsidRPr="00DB413F">
        <w:rPr>
          <w:rFonts w:cs="Times New Roman"/>
        </w:rPr>
        <w:t>(25%)</w:t>
      </w:r>
      <w:r w:rsidR="00114484">
        <w:rPr>
          <w:rFonts w:cs="Times New Roman"/>
        </w:rPr>
        <w:t xml:space="preserve"> 5 баллов</w:t>
      </w:r>
    </w:p>
    <w:p w14:paraId="7518BCD0" w14:textId="511061CF" w:rsidR="006F7F58" w:rsidRDefault="006F7F58" w:rsidP="006F7F58">
      <w:pPr>
        <w:pStyle w:val="a3"/>
        <w:rPr>
          <w:rFonts w:cs="Times New Roman"/>
          <w:b/>
          <w:bCs/>
        </w:rPr>
      </w:pPr>
    </w:p>
    <w:p w14:paraId="7C8531EA" w14:textId="76924818" w:rsidR="006F7F58" w:rsidRDefault="006F7F58" w:rsidP="006F7F58">
      <w:pPr>
        <w:pStyle w:val="a3"/>
        <w:rPr>
          <w:rFonts w:cs="Times New Roman"/>
          <w:b/>
          <w:bCs/>
        </w:rPr>
      </w:pPr>
      <w:r w:rsidRPr="006F7F58">
        <w:rPr>
          <w:rFonts w:cs="Times New Roman"/>
        </w:rPr>
        <w:t>Государство создано как результат насилия, вражды, завоевания одних племен другими</w:t>
      </w:r>
      <w:r>
        <w:rPr>
          <w:rFonts w:cs="Times New Roman"/>
        </w:rPr>
        <w:t xml:space="preserve"> </w:t>
      </w:r>
      <w:r w:rsidRPr="006F7F58">
        <w:rPr>
          <w:rFonts w:cs="Times New Roman"/>
          <w:b/>
          <w:bCs/>
        </w:rPr>
        <w:t xml:space="preserve">(Е. Дюринг, Л. </w:t>
      </w:r>
      <w:proofErr w:type="spellStart"/>
      <w:r w:rsidRPr="006F7F58">
        <w:rPr>
          <w:rFonts w:cs="Times New Roman"/>
          <w:b/>
          <w:bCs/>
        </w:rPr>
        <w:t>Гумплович</w:t>
      </w:r>
      <w:proofErr w:type="spellEnd"/>
      <w:r w:rsidRPr="006F7F58">
        <w:rPr>
          <w:rFonts w:cs="Times New Roman"/>
          <w:b/>
          <w:bCs/>
        </w:rPr>
        <w:t>)</w:t>
      </w:r>
      <w:r w:rsidR="00DB413F">
        <w:rPr>
          <w:rFonts w:cs="Times New Roman"/>
          <w:b/>
          <w:bCs/>
        </w:rPr>
        <w:t xml:space="preserve"> </w:t>
      </w:r>
      <w:r w:rsidR="00DB413F" w:rsidRPr="00DB413F">
        <w:rPr>
          <w:rFonts w:cs="Times New Roman"/>
        </w:rPr>
        <w:t>(25%)</w:t>
      </w:r>
      <w:r w:rsidR="00114484">
        <w:rPr>
          <w:rFonts w:cs="Times New Roman"/>
        </w:rPr>
        <w:t xml:space="preserve"> 5 баллов</w:t>
      </w:r>
    </w:p>
    <w:p w14:paraId="1510BBC8" w14:textId="3E009763" w:rsidR="006F7F58" w:rsidRDefault="006F7F58" w:rsidP="006F7F58">
      <w:pPr>
        <w:pStyle w:val="a3"/>
        <w:rPr>
          <w:rFonts w:cs="Times New Roman"/>
          <w:b/>
          <w:bCs/>
        </w:rPr>
      </w:pPr>
    </w:p>
    <w:p w14:paraId="37BC7F7E" w14:textId="4A31C1AE" w:rsidR="006F7F58" w:rsidRDefault="006F7F58" w:rsidP="006F7F58">
      <w:pPr>
        <w:pStyle w:val="a3"/>
        <w:rPr>
          <w:rFonts w:cs="Times New Roman"/>
          <w:b/>
          <w:bCs/>
        </w:rPr>
      </w:pPr>
      <w:r w:rsidRPr="006F7F58">
        <w:rPr>
          <w:rFonts w:cs="Times New Roman"/>
        </w:rPr>
        <w:t>Государство возникло на основе договора общества о</w:t>
      </w:r>
      <w:r>
        <w:rPr>
          <w:rFonts w:cs="Times New Roman"/>
        </w:rPr>
        <w:t xml:space="preserve"> </w:t>
      </w:r>
      <w:r w:rsidRPr="006F7F58">
        <w:rPr>
          <w:rFonts w:cs="Times New Roman"/>
        </w:rPr>
        <w:t>добровольном объединении людей на определенных условиях. Общество отдает часть своих прав одному человеку, получая от государства защиту своих прав</w:t>
      </w:r>
      <w:r>
        <w:rPr>
          <w:rFonts w:cs="Times New Roman"/>
        </w:rPr>
        <w:t xml:space="preserve"> </w:t>
      </w:r>
      <w:r w:rsidRPr="006F7F58">
        <w:rPr>
          <w:rFonts w:cs="Times New Roman"/>
          <w:b/>
          <w:bCs/>
        </w:rPr>
        <w:t>(Ж.Ж. Руссо, Дж. Локк)</w:t>
      </w:r>
      <w:r w:rsidR="00DB413F">
        <w:rPr>
          <w:rFonts w:cs="Times New Roman"/>
          <w:b/>
          <w:bCs/>
        </w:rPr>
        <w:t xml:space="preserve"> </w:t>
      </w:r>
      <w:r w:rsidR="00DB413F" w:rsidRPr="00DB413F">
        <w:rPr>
          <w:rFonts w:cs="Times New Roman"/>
        </w:rPr>
        <w:t>(25%)</w:t>
      </w:r>
      <w:r w:rsidR="00114484">
        <w:rPr>
          <w:rFonts w:cs="Times New Roman"/>
        </w:rPr>
        <w:t xml:space="preserve"> 5 баллов</w:t>
      </w:r>
    </w:p>
    <w:p w14:paraId="4EFB75A4" w14:textId="77777777" w:rsidR="00A25AE9" w:rsidRDefault="00A25AE9" w:rsidP="006F7F58">
      <w:pPr>
        <w:pStyle w:val="a3"/>
        <w:rPr>
          <w:rFonts w:cs="Times New Roman"/>
        </w:rPr>
      </w:pPr>
    </w:p>
    <w:p w14:paraId="412DD518" w14:textId="54C53BEA" w:rsidR="006F7F58" w:rsidRDefault="006F7F58" w:rsidP="006F7F58">
      <w:pPr>
        <w:pStyle w:val="a3"/>
        <w:rPr>
          <w:rFonts w:cs="Times New Roman"/>
          <w:b/>
          <w:bCs/>
        </w:rPr>
      </w:pPr>
      <w:r w:rsidRPr="006F7F58">
        <w:rPr>
          <w:rFonts w:cs="Times New Roman"/>
        </w:rPr>
        <w:t>Государство выросло из неравенства при разложении родоплеменных отношений</w:t>
      </w:r>
      <w:r>
        <w:rPr>
          <w:rFonts w:cs="Times New Roman"/>
        </w:rPr>
        <w:t xml:space="preserve"> </w:t>
      </w:r>
      <w:r w:rsidRPr="006F7F58">
        <w:rPr>
          <w:rFonts w:cs="Times New Roman"/>
          <w:b/>
          <w:bCs/>
        </w:rPr>
        <w:t>(К. Маркс)</w:t>
      </w:r>
      <w:r w:rsidR="00DB413F">
        <w:rPr>
          <w:rFonts w:cs="Times New Roman"/>
          <w:b/>
          <w:bCs/>
        </w:rPr>
        <w:t xml:space="preserve"> </w:t>
      </w:r>
      <w:r w:rsidR="00DB413F" w:rsidRPr="00DB413F">
        <w:rPr>
          <w:rFonts w:cs="Times New Roman"/>
        </w:rPr>
        <w:t>(25%)</w:t>
      </w:r>
      <w:r w:rsidR="00114484">
        <w:rPr>
          <w:rFonts w:cs="Times New Roman"/>
        </w:rPr>
        <w:t xml:space="preserve"> 5 баллов</w:t>
      </w:r>
    </w:p>
    <w:p w14:paraId="054A4464" w14:textId="0D2E5306" w:rsidR="00152F4C" w:rsidRDefault="00152F4C" w:rsidP="006F7F58">
      <w:pPr>
        <w:pStyle w:val="a3"/>
        <w:rPr>
          <w:rFonts w:cs="Times New Roman"/>
          <w:b/>
          <w:bCs/>
        </w:rPr>
      </w:pPr>
    </w:p>
    <w:p w14:paraId="4533C47A" w14:textId="696D2C14" w:rsidR="00152F4C" w:rsidRPr="00E10B7C" w:rsidRDefault="00152F4C" w:rsidP="006F7F58">
      <w:pPr>
        <w:pStyle w:val="a3"/>
        <w:rPr>
          <w:color w:val="000000"/>
          <w:szCs w:val="27"/>
          <w:shd w:val="clear" w:color="auto" w:fill="FFFFFF"/>
        </w:rPr>
      </w:pPr>
      <w:r>
        <w:rPr>
          <w:rFonts w:cs="Times New Roman"/>
          <w:b/>
          <w:bCs/>
        </w:rPr>
        <w:t xml:space="preserve">7. </w:t>
      </w:r>
      <w:r w:rsidRPr="00152F4C">
        <w:rPr>
          <w:rFonts w:cs="Times New Roman"/>
        </w:rPr>
        <w:t>Соотнесите государства и формы</w:t>
      </w:r>
      <w:r>
        <w:rPr>
          <w:rFonts w:cs="Times New Roman"/>
          <w:b/>
          <w:bCs/>
        </w:rPr>
        <w:t xml:space="preserve"> </w:t>
      </w:r>
      <w:r w:rsidRPr="00E10B7C">
        <w:rPr>
          <w:color w:val="000000"/>
          <w:szCs w:val="27"/>
          <w:shd w:val="clear" w:color="auto" w:fill="FFFFFF"/>
        </w:rPr>
        <w:t>территориаль</w:t>
      </w:r>
      <w:bookmarkStart w:id="0" w:name="_GoBack"/>
      <w:bookmarkEnd w:id="0"/>
      <w:r w:rsidRPr="00E10B7C">
        <w:rPr>
          <w:color w:val="000000"/>
          <w:szCs w:val="27"/>
          <w:shd w:val="clear" w:color="auto" w:fill="FFFFFF"/>
        </w:rPr>
        <w:t>но-государственного устройства:</w:t>
      </w:r>
    </w:p>
    <w:p w14:paraId="1C40EC1C" w14:textId="01AEB6C8" w:rsidR="00152F4C" w:rsidRDefault="00152F4C" w:rsidP="006F7F58">
      <w:pPr>
        <w:pStyle w:val="a3"/>
        <w:rPr>
          <w:rFonts w:cs="Times New Roman"/>
        </w:rPr>
      </w:pPr>
    </w:p>
    <w:p w14:paraId="26A6CA82" w14:textId="628CBD29" w:rsidR="00152F4C" w:rsidRDefault="00152F4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Венгрия </w:t>
      </w:r>
      <w:r w:rsidRPr="00051BEC">
        <w:rPr>
          <w:rFonts w:cs="Times New Roman"/>
          <w:b/>
          <w:bCs/>
        </w:rPr>
        <w:t>(унитарное)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27A0950D" w14:textId="764AD72E" w:rsidR="00152F4C" w:rsidRDefault="00152F4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Чехия </w:t>
      </w:r>
      <w:r w:rsidRPr="00051BEC">
        <w:rPr>
          <w:rFonts w:cs="Times New Roman"/>
          <w:b/>
          <w:bCs/>
        </w:rPr>
        <w:t>(унитарное)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A63D37" w:rsidRPr="00E735EC">
        <w:rPr>
          <w:rFonts w:cs="Times New Roman"/>
        </w:rPr>
        <w:t xml:space="preserve"> </w:t>
      </w:r>
      <w:r w:rsidR="00E735EC" w:rsidRPr="00E735EC">
        <w:rPr>
          <w:rFonts w:cs="Times New Roman"/>
        </w:rPr>
        <w:t>балла</w:t>
      </w:r>
    </w:p>
    <w:p w14:paraId="0471C026" w14:textId="22D1039D" w:rsidR="00152F4C" w:rsidRDefault="00152F4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США </w:t>
      </w:r>
      <w:r w:rsidRPr="00051BEC">
        <w:rPr>
          <w:rFonts w:cs="Times New Roman"/>
          <w:b/>
          <w:bCs/>
        </w:rPr>
        <w:t>(федеративное)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76452E74" w14:textId="7260950B" w:rsidR="00152F4C" w:rsidRDefault="00152F4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Россия </w:t>
      </w:r>
      <w:r w:rsidRPr="00051BEC">
        <w:rPr>
          <w:rFonts w:cs="Times New Roman"/>
          <w:b/>
          <w:bCs/>
        </w:rPr>
        <w:t>(федеративное)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1D2B69F0" w14:textId="108B51C8" w:rsidR="00152F4C" w:rsidRDefault="00051BE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Франция </w:t>
      </w:r>
      <w:r w:rsidRPr="00051BEC">
        <w:rPr>
          <w:rFonts w:cs="Times New Roman"/>
          <w:b/>
          <w:bCs/>
        </w:rPr>
        <w:t>(унитарное)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7D289690" w14:textId="24F8E9E0" w:rsidR="00051BEC" w:rsidRDefault="00051BE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Великобритания </w:t>
      </w:r>
      <w:r w:rsidRPr="00051BEC">
        <w:rPr>
          <w:rFonts w:cs="Times New Roman"/>
          <w:b/>
          <w:bCs/>
        </w:rPr>
        <w:t>(унитарное)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45FADD36" w14:textId="6D97494E" w:rsidR="00051BEC" w:rsidRDefault="00051BE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Канада </w:t>
      </w:r>
      <w:r w:rsidRPr="00051BEC">
        <w:rPr>
          <w:rFonts w:cs="Times New Roman"/>
          <w:b/>
          <w:bCs/>
        </w:rPr>
        <w:t>(федеративное)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01F8F333" w14:textId="59028080" w:rsidR="00051BEC" w:rsidRDefault="00051BEC" w:rsidP="006F7F58">
      <w:pPr>
        <w:pStyle w:val="a3"/>
        <w:rPr>
          <w:rFonts w:cs="Times New Roman"/>
        </w:rPr>
      </w:pPr>
      <w:r>
        <w:rPr>
          <w:rFonts w:cs="Times New Roman"/>
        </w:rPr>
        <w:lastRenderedPageBreak/>
        <w:t xml:space="preserve">Индия </w:t>
      </w:r>
      <w:r w:rsidRPr="00051BEC">
        <w:rPr>
          <w:rFonts w:cs="Times New Roman"/>
          <w:b/>
          <w:bCs/>
        </w:rPr>
        <w:t>(федеративное)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3A9D83CE" w14:textId="6502C5FA" w:rsidR="00051BEC" w:rsidRDefault="00051BE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Греция </w:t>
      </w:r>
      <w:r w:rsidRPr="00051BEC">
        <w:rPr>
          <w:rFonts w:cs="Times New Roman"/>
          <w:b/>
          <w:bCs/>
        </w:rPr>
        <w:t>(унитарное)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361359DD" w14:textId="52DCA8F6" w:rsidR="00051BEC" w:rsidRDefault="00051BEC" w:rsidP="006F7F58">
      <w:pPr>
        <w:pStyle w:val="a3"/>
        <w:rPr>
          <w:rFonts w:cs="Times New Roman"/>
          <w:b/>
          <w:bCs/>
        </w:rPr>
      </w:pPr>
      <w:r>
        <w:rPr>
          <w:rFonts w:cs="Times New Roman"/>
        </w:rPr>
        <w:t xml:space="preserve">Германия </w:t>
      </w:r>
      <w:r w:rsidRPr="00051BEC">
        <w:rPr>
          <w:rFonts w:cs="Times New Roman"/>
          <w:b/>
          <w:bCs/>
        </w:rPr>
        <w:t>(федеративное)</w:t>
      </w:r>
      <w:r w:rsidR="00E735EC">
        <w:rPr>
          <w:rFonts w:cs="Times New Roman"/>
          <w:b/>
          <w:bCs/>
        </w:rPr>
        <w:t xml:space="preserve"> </w:t>
      </w:r>
      <w:r w:rsidR="00E735EC" w:rsidRPr="00E735EC">
        <w:rPr>
          <w:rFonts w:cs="Times New Roman"/>
        </w:rPr>
        <w:t xml:space="preserve">(10%) </w:t>
      </w:r>
      <w:r w:rsidR="00A63D37">
        <w:rPr>
          <w:rFonts w:cs="Times New Roman"/>
        </w:rPr>
        <w:t>1,5</w:t>
      </w:r>
      <w:r w:rsidR="00E735EC" w:rsidRPr="00E735EC">
        <w:rPr>
          <w:rFonts w:cs="Times New Roman"/>
        </w:rPr>
        <w:t xml:space="preserve"> балла</w:t>
      </w:r>
    </w:p>
    <w:p w14:paraId="72BC56ED" w14:textId="3E5FB1D1" w:rsidR="00051BEC" w:rsidRDefault="00051BEC" w:rsidP="006F7F58">
      <w:pPr>
        <w:pStyle w:val="a3"/>
        <w:rPr>
          <w:rFonts w:cs="Times New Roman"/>
          <w:b/>
          <w:bCs/>
        </w:rPr>
      </w:pPr>
    </w:p>
    <w:p w14:paraId="7835722B" w14:textId="74953358" w:rsidR="00051BEC" w:rsidRDefault="00051BEC" w:rsidP="006F7F58">
      <w:pPr>
        <w:pStyle w:val="a3"/>
        <w:rPr>
          <w:rFonts w:cs="Times New Roman"/>
        </w:rPr>
      </w:pPr>
      <w:r w:rsidRPr="00051BEC">
        <w:rPr>
          <w:rFonts w:cs="Times New Roman"/>
        </w:rPr>
        <w:t xml:space="preserve">8. </w:t>
      </w:r>
      <w:r w:rsidR="00EE49EB">
        <w:rPr>
          <w:rFonts w:cs="Times New Roman"/>
        </w:rPr>
        <w:t>О каком понятии идет речь в тексте:</w:t>
      </w:r>
    </w:p>
    <w:p w14:paraId="08074BAA" w14:textId="1AEE71DB" w:rsidR="00EE49EB" w:rsidRDefault="00EE49EB" w:rsidP="006F7F58">
      <w:pPr>
        <w:pStyle w:val="a3"/>
        <w:rPr>
          <w:rFonts w:cs="Times New Roman"/>
        </w:rPr>
      </w:pPr>
    </w:p>
    <w:p w14:paraId="4892A1C5" w14:textId="1ADFBE38" w:rsidR="00EE49EB" w:rsidRDefault="00EE49EB" w:rsidP="006F7F58">
      <w:pPr>
        <w:pStyle w:val="a3"/>
        <w:rPr>
          <w:rFonts w:cs="Times New Roman"/>
        </w:rPr>
      </w:pPr>
      <w:r>
        <w:rPr>
          <w:rFonts w:cs="Times New Roman"/>
          <w:b/>
          <w:bCs/>
        </w:rPr>
        <w:t xml:space="preserve">… </w:t>
      </w:r>
      <w:r w:rsidRPr="00EE49EB">
        <w:rPr>
          <w:rFonts w:cs="Times New Roman"/>
        </w:rPr>
        <w:t>чрезвычайно разнообразен: мелкий предприниматель, банковский клерк, работающий по международному гранту профессор, менеджер и</w:t>
      </w:r>
      <w:r>
        <w:rPr>
          <w:rFonts w:cs="Times New Roman"/>
        </w:rPr>
        <w:t xml:space="preserve"> </w:t>
      </w:r>
      <w:r w:rsidRPr="00EE49EB">
        <w:rPr>
          <w:rFonts w:cs="Times New Roman"/>
        </w:rPr>
        <w:t xml:space="preserve">др. Костяк </w:t>
      </w:r>
      <w:r>
        <w:rPr>
          <w:rFonts w:cs="Times New Roman"/>
        </w:rPr>
        <w:t xml:space="preserve">… </w:t>
      </w:r>
      <w:r w:rsidRPr="00EE49EB">
        <w:rPr>
          <w:rFonts w:cs="Times New Roman"/>
        </w:rPr>
        <w:t>составляют чиновники и</w:t>
      </w:r>
      <w:r>
        <w:rPr>
          <w:rFonts w:cs="Times New Roman"/>
        </w:rPr>
        <w:t xml:space="preserve"> </w:t>
      </w:r>
      <w:r w:rsidRPr="00EE49EB">
        <w:rPr>
          <w:rFonts w:cs="Times New Roman"/>
        </w:rPr>
        <w:t>управленцы</w:t>
      </w:r>
      <w:r>
        <w:rPr>
          <w:rFonts w:cs="Times New Roman"/>
        </w:rPr>
        <w:t xml:space="preserve"> – </w:t>
      </w:r>
      <w:r w:rsidRPr="00EE49EB">
        <w:rPr>
          <w:rFonts w:cs="Times New Roman"/>
        </w:rPr>
        <w:t>60% (на Западе</w:t>
      </w:r>
      <w:r>
        <w:rPr>
          <w:rFonts w:cs="Times New Roman"/>
        </w:rPr>
        <w:t xml:space="preserve"> –</w:t>
      </w:r>
      <w:r w:rsidRPr="00EE49EB">
        <w:rPr>
          <w:rFonts w:cs="Times New Roman"/>
        </w:rPr>
        <w:t xml:space="preserve"> предприниматели). Доля мелких предпринимателей в</w:t>
      </w:r>
      <w:r>
        <w:rPr>
          <w:rFonts w:cs="Times New Roman"/>
        </w:rPr>
        <w:t xml:space="preserve"> … </w:t>
      </w:r>
      <w:r w:rsidRPr="00EE49EB">
        <w:rPr>
          <w:rFonts w:cs="Times New Roman"/>
        </w:rPr>
        <w:t>России</w:t>
      </w:r>
      <w:r>
        <w:rPr>
          <w:rFonts w:cs="Times New Roman"/>
        </w:rPr>
        <w:t xml:space="preserve"> –</w:t>
      </w:r>
      <w:r w:rsidRPr="00EE49EB">
        <w:rPr>
          <w:rFonts w:cs="Times New Roman"/>
        </w:rPr>
        <w:t xml:space="preserve"> всего 3%.</w:t>
      </w:r>
    </w:p>
    <w:p w14:paraId="14911894" w14:textId="1D689C04" w:rsidR="00EE49EB" w:rsidRDefault="00EE49EB" w:rsidP="006F7F58">
      <w:pPr>
        <w:pStyle w:val="a3"/>
        <w:rPr>
          <w:rFonts w:cs="Times New Roman"/>
        </w:rPr>
      </w:pPr>
    </w:p>
    <w:p w14:paraId="51360C69" w14:textId="6F97FC3F" w:rsidR="00EE49EB" w:rsidRPr="00EE49EB" w:rsidRDefault="00EE49EB" w:rsidP="006F7F58">
      <w:pPr>
        <w:pStyle w:val="a3"/>
        <w:rPr>
          <w:rFonts w:cs="Times New Roman"/>
          <w:b/>
          <w:bCs/>
        </w:rPr>
      </w:pPr>
      <w:r w:rsidRPr="00EE49EB">
        <w:rPr>
          <w:rFonts w:cs="Times New Roman"/>
          <w:b/>
          <w:bCs/>
        </w:rPr>
        <w:t>Средний класс</w:t>
      </w:r>
      <w:r w:rsidR="00114484">
        <w:rPr>
          <w:rFonts w:cs="Times New Roman"/>
          <w:b/>
          <w:bCs/>
        </w:rPr>
        <w:t xml:space="preserve"> </w:t>
      </w:r>
      <w:r w:rsidR="00114484" w:rsidRPr="00114484">
        <w:rPr>
          <w:rFonts w:cs="Times New Roman"/>
        </w:rPr>
        <w:t>(100%)</w:t>
      </w:r>
      <w:r w:rsidR="00114484">
        <w:rPr>
          <w:rFonts w:cs="Times New Roman"/>
        </w:rPr>
        <w:t xml:space="preserve"> </w:t>
      </w:r>
      <w:r w:rsidR="00207317">
        <w:rPr>
          <w:rFonts w:cs="Times New Roman"/>
        </w:rPr>
        <w:t>5</w:t>
      </w:r>
      <w:r w:rsidR="00114484">
        <w:rPr>
          <w:rFonts w:cs="Times New Roman"/>
        </w:rPr>
        <w:t xml:space="preserve"> баллов</w:t>
      </w:r>
    </w:p>
    <w:p w14:paraId="25493B1A" w14:textId="68A93F5E" w:rsidR="00EE49EB" w:rsidRPr="00114484" w:rsidRDefault="00B83535" w:rsidP="00114484">
      <w:pPr>
        <w:pStyle w:val="a3"/>
        <w:rPr>
          <w:rFonts w:cs="Times New Roman"/>
          <w:b/>
          <w:bCs/>
        </w:rPr>
      </w:pPr>
      <w:r>
        <w:rPr>
          <w:rFonts w:cs="Times New Roman"/>
          <w:b/>
          <w:bCs/>
        </w:rPr>
        <w:t>с</w:t>
      </w:r>
      <w:r w:rsidR="00EE49EB" w:rsidRPr="00EE49EB">
        <w:rPr>
          <w:rFonts w:cs="Times New Roman"/>
          <w:b/>
          <w:bCs/>
        </w:rPr>
        <w:t>редний класс</w:t>
      </w:r>
      <w:r w:rsidR="00114484">
        <w:rPr>
          <w:rFonts w:cs="Times New Roman"/>
          <w:b/>
          <w:bCs/>
        </w:rPr>
        <w:t xml:space="preserve"> </w:t>
      </w:r>
      <w:r w:rsidR="00114484" w:rsidRPr="00114484">
        <w:rPr>
          <w:rFonts w:cs="Times New Roman"/>
        </w:rPr>
        <w:t>(100%)</w:t>
      </w:r>
      <w:r w:rsidR="00114484">
        <w:rPr>
          <w:rFonts w:cs="Times New Roman"/>
        </w:rPr>
        <w:t xml:space="preserve"> </w:t>
      </w:r>
      <w:r w:rsidR="00207317">
        <w:rPr>
          <w:rFonts w:cs="Times New Roman"/>
        </w:rPr>
        <w:t>5</w:t>
      </w:r>
      <w:r w:rsidR="00114484">
        <w:rPr>
          <w:rFonts w:cs="Times New Roman"/>
        </w:rPr>
        <w:t xml:space="preserve"> баллов</w:t>
      </w:r>
    </w:p>
    <w:p w14:paraId="73256D92" w14:textId="3133C44E" w:rsidR="00B83535" w:rsidRPr="00114484" w:rsidRDefault="00B83535" w:rsidP="00114484">
      <w:pPr>
        <w:pStyle w:val="a3"/>
        <w:rPr>
          <w:rFonts w:cs="Times New Roman"/>
          <w:b/>
          <w:bCs/>
        </w:rPr>
      </w:pPr>
      <w:r>
        <w:rPr>
          <w:rFonts w:cs="Times New Roman"/>
          <w:b/>
          <w:bCs/>
        </w:rPr>
        <w:t>Среднем классе</w:t>
      </w:r>
      <w:r w:rsidR="00114484">
        <w:rPr>
          <w:rFonts w:cs="Times New Roman"/>
          <w:b/>
          <w:bCs/>
        </w:rPr>
        <w:t xml:space="preserve"> </w:t>
      </w:r>
      <w:r w:rsidR="00114484" w:rsidRPr="00114484">
        <w:rPr>
          <w:rFonts w:cs="Times New Roman"/>
        </w:rPr>
        <w:t>(100%)</w:t>
      </w:r>
      <w:r w:rsidR="00114484">
        <w:rPr>
          <w:rFonts w:cs="Times New Roman"/>
        </w:rPr>
        <w:t xml:space="preserve"> </w:t>
      </w:r>
      <w:r w:rsidR="00207317">
        <w:rPr>
          <w:rFonts w:cs="Times New Roman"/>
        </w:rPr>
        <w:t>5</w:t>
      </w:r>
      <w:r w:rsidR="00114484">
        <w:rPr>
          <w:rFonts w:cs="Times New Roman"/>
        </w:rPr>
        <w:t xml:space="preserve"> баллов</w:t>
      </w:r>
    </w:p>
    <w:p w14:paraId="5319BD3A" w14:textId="53250F10" w:rsidR="00114484" w:rsidRPr="00EE49EB" w:rsidRDefault="00B83535" w:rsidP="00114484">
      <w:pPr>
        <w:pStyle w:val="a3"/>
        <w:rPr>
          <w:rFonts w:cs="Times New Roman"/>
          <w:b/>
          <w:bCs/>
        </w:rPr>
      </w:pPr>
      <w:r>
        <w:rPr>
          <w:rFonts w:cs="Times New Roman"/>
          <w:b/>
          <w:bCs/>
        </w:rPr>
        <w:t>среднем классе</w:t>
      </w:r>
      <w:r w:rsidR="00114484">
        <w:rPr>
          <w:rFonts w:cs="Times New Roman"/>
          <w:b/>
          <w:bCs/>
        </w:rPr>
        <w:t xml:space="preserve"> </w:t>
      </w:r>
      <w:r w:rsidR="00114484" w:rsidRPr="00114484">
        <w:rPr>
          <w:rFonts w:cs="Times New Roman"/>
        </w:rPr>
        <w:t>(100%)</w:t>
      </w:r>
      <w:r w:rsidR="00114484">
        <w:rPr>
          <w:rFonts w:cs="Times New Roman"/>
        </w:rPr>
        <w:t xml:space="preserve"> </w:t>
      </w:r>
      <w:r w:rsidR="00207317">
        <w:rPr>
          <w:rFonts w:cs="Times New Roman"/>
        </w:rPr>
        <w:t>5</w:t>
      </w:r>
      <w:r w:rsidR="00114484">
        <w:rPr>
          <w:rFonts w:cs="Times New Roman"/>
        </w:rPr>
        <w:t xml:space="preserve"> баллов</w:t>
      </w:r>
    </w:p>
    <w:p w14:paraId="79B34B40" w14:textId="1D7D4F1C" w:rsidR="00B83535" w:rsidRPr="00EE49EB" w:rsidRDefault="00B83535" w:rsidP="006F7F58">
      <w:pPr>
        <w:pStyle w:val="a3"/>
        <w:rPr>
          <w:rFonts w:cs="Times New Roman"/>
          <w:b/>
          <w:bCs/>
        </w:rPr>
      </w:pPr>
    </w:p>
    <w:p w14:paraId="4B7831CB" w14:textId="7204C8A5" w:rsidR="00EE49EB" w:rsidRDefault="00EE49EB" w:rsidP="006F7F58">
      <w:pPr>
        <w:pStyle w:val="a3"/>
        <w:rPr>
          <w:rFonts w:cs="Times New Roman"/>
        </w:rPr>
      </w:pPr>
    </w:p>
    <w:p w14:paraId="3C92515C" w14:textId="317FA6E4" w:rsidR="00EE49EB" w:rsidRDefault="00EE49EB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9. </w:t>
      </w:r>
      <w:r w:rsidR="002D3CA4">
        <w:rPr>
          <w:rFonts w:cs="Times New Roman"/>
        </w:rPr>
        <w:t>Этническая совокупность людей, характеризующаяся общей территорией, экономикой, чертами языка и культуры, единой психологией, менталитетом, ис</w:t>
      </w:r>
      <w:r w:rsidR="00B83535">
        <w:rPr>
          <w:rFonts w:cs="Times New Roman"/>
        </w:rPr>
        <w:t>торическими судьбами, сознанием собственного единства и своего отличия от других подобных групп, самоназванием:</w:t>
      </w:r>
    </w:p>
    <w:p w14:paraId="09325644" w14:textId="718B5400" w:rsidR="00B83535" w:rsidRDefault="00B83535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А </w:t>
      </w:r>
      <w:r w:rsidRPr="00DB413F">
        <w:rPr>
          <w:rFonts w:cs="Times New Roman"/>
          <w:b/>
          <w:bCs/>
        </w:rPr>
        <w:t>народ</w:t>
      </w:r>
      <w:r w:rsidR="00DB413F">
        <w:rPr>
          <w:rFonts w:cs="Times New Roman"/>
          <w:b/>
          <w:bCs/>
        </w:rPr>
        <w:t xml:space="preserve"> </w:t>
      </w:r>
      <w:r w:rsidR="00DB413F" w:rsidRPr="00DB413F">
        <w:rPr>
          <w:rFonts w:cs="Times New Roman"/>
        </w:rPr>
        <w:t>(100%) 5 баллов</w:t>
      </w:r>
    </w:p>
    <w:p w14:paraId="3E372514" w14:textId="0965A4DF" w:rsidR="00B83535" w:rsidRDefault="00B83535" w:rsidP="006F7F58">
      <w:pPr>
        <w:pStyle w:val="a3"/>
        <w:rPr>
          <w:rFonts w:cs="Times New Roman"/>
        </w:rPr>
      </w:pPr>
      <w:r>
        <w:rPr>
          <w:rFonts w:cs="Times New Roman"/>
        </w:rPr>
        <w:t>В нация</w:t>
      </w:r>
    </w:p>
    <w:p w14:paraId="1B72A920" w14:textId="7DF4D571" w:rsidR="00B83535" w:rsidRDefault="00B83535" w:rsidP="006F7F58">
      <w:pPr>
        <w:pStyle w:val="a3"/>
        <w:rPr>
          <w:rFonts w:cs="Times New Roman"/>
        </w:rPr>
      </w:pPr>
      <w:r>
        <w:rPr>
          <w:rFonts w:cs="Times New Roman"/>
        </w:rPr>
        <w:t>С народность</w:t>
      </w:r>
    </w:p>
    <w:p w14:paraId="34AD4CE2" w14:textId="5D37F9F3" w:rsidR="00B83535" w:rsidRDefault="00B83535" w:rsidP="006F7F58">
      <w:pPr>
        <w:pStyle w:val="a3"/>
        <w:rPr>
          <w:rFonts w:cs="Times New Roman"/>
        </w:rPr>
      </w:pPr>
      <w:r>
        <w:rPr>
          <w:rFonts w:cs="Times New Roman"/>
          <w:lang w:val="en-US"/>
        </w:rPr>
        <w:t>D</w:t>
      </w:r>
      <w:r>
        <w:rPr>
          <w:rFonts w:cs="Times New Roman"/>
        </w:rPr>
        <w:t xml:space="preserve"> племя</w:t>
      </w:r>
    </w:p>
    <w:p w14:paraId="060E44F4" w14:textId="77777777" w:rsidR="006311CA" w:rsidRDefault="006311CA" w:rsidP="006F7F58">
      <w:pPr>
        <w:pStyle w:val="a3"/>
        <w:rPr>
          <w:rFonts w:cs="Times New Roman"/>
        </w:rPr>
      </w:pPr>
    </w:p>
    <w:p w14:paraId="477CC721" w14:textId="61347C9B" w:rsidR="00B83535" w:rsidRDefault="00B83535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10. </w:t>
      </w:r>
      <w:r w:rsidR="006311CA">
        <w:rPr>
          <w:rFonts w:cs="Times New Roman"/>
        </w:rPr>
        <w:t>Выберите верные суждения о глобальных проблемах человечества:</w:t>
      </w:r>
    </w:p>
    <w:p w14:paraId="359D2AF0" w14:textId="77777777" w:rsidR="000D4B0C" w:rsidRDefault="000D4B0C" w:rsidP="006F7F58">
      <w:pPr>
        <w:pStyle w:val="a3"/>
        <w:rPr>
          <w:rFonts w:cs="Times New Roman"/>
        </w:rPr>
      </w:pPr>
    </w:p>
    <w:p w14:paraId="20CEEF97" w14:textId="611BD996" w:rsidR="000D4B0C" w:rsidRDefault="00225D9D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А </w:t>
      </w:r>
      <w:r w:rsidR="000D4B0C" w:rsidRPr="00114484">
        <w:rPr>
          <w:rFonts w:cs="Times New Roman"/>
          <w:b/>
          <w:bCs/>
        </w:rPr>
        <w:t>Глобальные проблемы – совокупность проблем человечества, которые встали перед ним во второй половине XX века и от решения которых зависит дальнейшее существование цивилизации</w:t>
      </w:r>
      <w:r w:rsidR="001076C3">
        <w:rPr>
          <w:rFonts w:cs="Times New Roman"/>
        </w:rPr>
        <w:t xml:space="preserve"> </w:t>
      </w:r>
      <w:r w:rsidR="001076C3" w:rsidRPr="00114484">
        <w:rPr>
          <w:rFonts w:cs="Times New Roman"/>
        </w:rPr>
        <w:t>(25%)</w:t>
      </w:r>
      <w:r w:rsidR="00114484" w:rsidRPr="00114484">
        <w:rPr>
          <w:rFonts w:cs="Times New Roman"/>
        </w:rPr>
        <w:t xml:space="preserve"> 4 балла</w:t>
      </w:r>
    </w:p>
    <w:p w14:paraId="0C994223" w14:textId="3B9BD3ED" w:rsidR="006311CA" w:rsidRDefault="000D4B0C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В </w:t>
      </w:r>
      <w:r w:rsidR="00225D9D" w:rsidRPr="00114484">
        <w:rPr>
          <w:rFonts w:cs="Times New Roman"/>
          <w:b/>
          <w:bCs/>
        </w:rPr>
        <w:t>Проблема «север-юг» заключается в преодолении отсталости развивающихся стран и сокращении разрыва в уровне развития между ними и передовыми постиндустриальными странами</w:t>
      </w:r>
      <w:r w:rsidR="001076C3">
        <w:rPr>
          <w:rFonts w:cs="Times New Roman"/>
        </w:rPr>
        <w:t xml:space="preserve"> </w:t>
      </w:r>
      <w:r w:rsidR="001076C3" w:rsidRPr="00114484">
        <w:rPr>
          <w:rFonts w:cs="Times New Roman"/>
        </w:rPr>
        <w:t>(25%)</w:t>
      </w:r>
      <w:r w:rsidR="00114484">
        <w:rPr>
          <w:rFonts w:cs="Times New Roman"/>
        </w:rPr>
        <w:t xml:space="preserve"> </w:t>
      </w:r>
      <w:r w:rsidR="00114484" w:rsidRPr="00114484">
        <w:rPr>
          <w:rFonts w:cs="Times New Roman"/>
        </w:rPr>
        <w:t>4 балла</w:t>
      </w:r>
    </w:p>
    <w:p w14:paraId="30E468F7" w14:textId="0F9D9837" w:rsidR="000D4B0C" w:rsidRDefault="000D4B0C" w:rsidP="006F7F58">
      <w:pPr>
        <w:pStyle w:val="a3"/>
        <w:rPr>
          <w:rFonts w:cs="Times New Roman"/>
        </w:rPr>
      </w:pPr>
      <w:r>
        <w:rPr>
          <w:rFonts w:cs="Times New Roman"/>
        </w:rPr>
        <w:lastRenderedPageBreak/>
        <w:t xml:space="preserve">С Общими чертами глобальных проблем являются: масштабность, необходимость международного сотрудничества для их решения, острота, </w:t>
      </w:r>
      <w:r w:rsidR="00F85AF6" w:rsidRPr="00F85AF6">
        <w:rPr>
          <w:rFonts w:cs="Times New Roman"/>
        </w:rPr>
        <w:t>отражают противоречие между потребностями людей и возможностями</w:t>
      </w:r>
      <w:r w:rsidR="00F85AF6">
        <w:rPr>
          <w:rFonts w:cs="Times New Roman"/>
        </w:rPr>
        <w:t xml:space="preserve">, </w:t>
      </w:r>
      <w:r w:rsidR="00F85AF6" w:rsidRPr="00F85AF6">
        <w:rPr>
          <w:rFonts w:cs="Times New Roman"/>
        </w:rPr>
        <w:t>вызваны нехваткой природных ресурсов</w:t>
      </w:r>
      <w:r w:rsidR="00F85AF6">
        <w:rPr>
          <w:rFonts w:cs="Times New Roman"/>
        </w:rPr>
        <w:t xml:space="preserve"> (0%)</w:t>
      </w:r>
    </w:p>
    <w:p w14:paraId="2BE52D5B" w14:textId="18051B3A" w:rsidR="00F85AF6" w:rsidRDefault="00F85AF6" w:rsidP="006F7F58">
      <w:pPr>
        <w:pStyle w:val="a3"/>
        <w:rPr>
          <w:rFonts w:cs="Times New Roman"/>
        </w:rPr>
      </w:pPr>
      <w:r>
        <w:rPr>
          <w:rFonts w:cs="Times New Roman"/>
          <w:lang w:val="en-US"/>
        </w:rPr>
        <w:t>D</w:t>
      </w:r>
      <w:r>
        <w:rPr>
          <w:rFonts w:cs="Times New Roman"/>
        </w:rPr>
        <w:t xml:space="preserve"> </w:t>
      </w:r>
      <w:r w:rsidRPr="00114484">
        <w:rPr>
          <w:rFonts w:cs="Times New Roman"/>
          <w:b/>
          <w:bCs/>
        </w:rPr>
        <w:t>Проблема «Экологии души» заключается в кризисе культуры, нравственности</w:t>
      </w:r>
      <w:r w:rsidR="001076C3">
        <w:rPr>
          <w:rFonts w:cs="Times New Roman"/>
        </w:rPr>
        <w:t xml:space="preserve"> </w:t>
      </w:r>
      <w:r w:rsidR="001076C3" w:rsidRPr="00114484">
        <w:rPr>
          <w:rFonts w:cs="Times New Roman"/>
        </w:rPr>
        <w:t>(25%)</w:t>
      </w:r>
      <w:r w:rsidR="00114484">
        <w:rPr>
          <w:rFonts w:cs="Times New Roman"/>
        </w:rPr>
        <w:t xml:space="preserve"> </w:t>
      </w:r>
      <w:r w:rsidR="00114484" w:rsidRPr="00114484">
        <w:rPr>
          <w:rFonts w:cs="Times New Roman"/>
        </w:rPr>
        <w:t>4 балла</w:t>
      </w:r>
    </w:p>
    <w:p w14:paraId="695C046D" w14:textId="66DBA520" w:rsidR="00F85AF6" w:rsidRPr="00F85AF6" w:rsidRDefault="00F85AF6" w:rsidP="006F7F58">
      <w:pPr>
        <w:pStyle w:val="a3"/>
        <w:rPr>
          <w:rFonts w:cs="Times New Roman"/>
        </w:rPr>
      </w:pPr>
      <w:r>
        <w:rPr>
          <w:rFonts w:cs="Times New Roman"/>
        </w:rPr>
        <w:t xml:space="preserve">Е </w:t>
      </w:r>
      <w:r w:rsidRPr="00114484">
        <w:rPr>
          <w:rFonts w:cs="Times New Roman"/>
          <w:b/>
          <w:bCs/>
        </w:rPr>
        <w:t>Суицид является одной из глобальных проблем современности</w:t>
      </w:r>
      <w:r w:rsidR="001076C3">
        <w:rPr>
          <w:rFonts w:cs="Times New Roman"/>
        </w:rPr>
        <w:t xml:space="preserve"> </w:t>
      </w:r>
      <w:r w:rsidR="001076C3" w:rsidRPr="00114484">
        <w:rPr>
          <w:rFonts w:cs="Times New Roman"/>
        </w:rPr>
        <w:t>(25%)</w:t>
      </w:r>
      <w:r w:rsidR="00114484">
        <w:rPr>
          <w:rFonts w:cs="Times New Roman"/>
        </w:rPr>
        <w:t xml:space="preserve"> </w:t>
      </w:r>
      <w:r w:rsidR="00114484" w:rsidRPr="00114484">
        <w:rPr>
          <w:rFonts w:cs="Times New Roman"/>
        </w:rPr>
        <w:t>4 балла</w:t>
      </w:r>
    </w:p>
    <w:p w14:paraId="45C749C3" w14:textId="77777777" w:rsidR="00B83535" w:rsidRPr="00051BEC" w:rsidRDefault="00B83535" w:rsidP="006F7F58">
      <w:pPr>
        <w:pStyle w:val="a3"/>
        <w:rPr>
          <w:rFonts w:cs="Times New Roman"/>
        </w:rPr>
      </w:pPr>
    </w:p>
    <w:p w14:paraId="1ABE188D" w14:textId="77777777" w:rsidR="00051BEC" w:rsidRDefault="00051BEC" w:rsidP="006F7F58">
      <w:pPr>
        <w:pStyle w:val="a3"/>
        <w:rPr>
          <w:rFonts w:cs="Times New Roman"/>
        </w:rPr>
      </w:pPr>
    </w:p>
    <w:p w14:paraId="426EABE1" w14:textId="77777777" w:rsidR="00152F4C" w:rsidRPr="00DE290E" w:rsidRDefault="00152F4C" w:rsidP="006F7F58">
      <w:pPr>
        <w:pStyle w:val="a3"/>
        <w:rPr>
          <w:rFonts w:cs="Times New Roman"/>
        </w:rPr>
      </w:pPr>
    </w:p>
    <w:sectPr w:rsidR="00152F4C" w:rsidRPr="00DE2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F2192"/>
    <w:multiLevelType w:val="hybridMultilevel"/>
    <w:tmpl w:val="68AABBDA"/>
    <w:lvl w:ilvl="0" w:tplc="EDE86D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05"/>
    <w:rsid w:val="000335E1"/>
    <w:rsid w:val="00051BEC"/>
    <w:rsid w:val="000D4B0C"/>
    <w:rsid w:val="001076C3"/>
    <w:rsid w:val="0011257A"/>
    <w:rsid w:val="00114484"/>
    <w:rsid w:val="00152F4C"/>
    <w:rsid w:val="00207317"/>
    <w:rsid w:val="00225D9D"/>
    <w:rsid w:val="002D3CA4"/>
    <w:rsid w:val="003144CF"/>
    <w:rsid w:val="00400972"/>
    <w:rsid w:val="00405700"/>
    <w:rsid w:val="0043467E"/>
    <w:rsid w:val="005E3550"/>
    <w:rsid w:val="006311CA"/>
    <w:rsid w:val="00684CF6"/>
    <w:rsid w:val="006F4348"/>
    <w:rsid w:val="006F7F58"/>
    <w:rsid w:val="007E3653"/>
    <w:rsid w:val="00807D00"/>
    <w:rsid w:val="008B69EC"/>
    <w:rsid w:val="008E3BF5"/>
    <w:rsid w:val="009B7FFD"/>
    <w:rsid w:val="009F6105"/>
    <w:rsid w:val="00A25AE9"/>
    <w:rsid w:val="00A63D37"/>
    <w:rsid w:val="00AB07FC"/>
    <w:rsid w:val="00B133D8"/>
    <w:rsid w:val="00B83535"/>
    <w:rsid w:val="00C0393E"/>
    <w:rsid w:val="00C54FD1"/>
    <w:rsid w:val="00D72781"/>
    <w:rsid w:val="00DA7AC2"/>
    <w:rsid w:val="00DB413F"/>
    <w:rsid w:val="00DE290E"/>
    <w:rsid w:val="00E10B7C"/>
    <w:rsid w:val="00E735EC"/>
    <w:rsid w:val="00E778BB"/>
    <w:rsid w:val="00E77F37"/>
    <w:rsid w:val="00EE49EB"/>
    <w:rsid w:val="00F85AF6"/>
    <w:rsid w:val="00FB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A27B"/>
  <w15:docId w15:val="{B542B7B2-C9F7-4FEF-8C91-A904C646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105"/>
    <w:pPr>
      <w:spacing w:before="12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6105"/>
    <w:pPr>
      <w:ind w:left="720"/>
      <w:contextualSpacing/>
    </w:pPr>
  </w:style>
  <w:style w:type="character" w:styleId="a4">
    <w:name w:val="Strong"/>
    <w:basedOn w:val="a0"/>
    <w:uiPriority w:val="22"/>
    <w:qFormat/>
    <w:rsid w:val="00DA7AC2"/>
    <w:rPr>
      <w:b/>
      <w:bCs/>
    </w:rPr>
  </w:style>
  <w:style w:type="paragraph" w:customStyle="1" w:styleId="ConsPlusNormal">
    <w:name w:val="ConsPlusNormal"/>
    <w:rsid w:val="00DE29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331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379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46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8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2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0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2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09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46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6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3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2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34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4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</dc:creator>
  <cp:lastModifiedBy>Пользователь Windows</cp:lastModifiedBy>
  <cp:revision>12</cp:revision>
  <dcterms:created xsi:type="dcterms:W3CDTF">2022-09-09T06:02:00Z</dcterms:created>
  <dcterms:modified xsi:type="dcterms:W3CDTF">2022-09-27T09:59:00Z</dcterms:modified>
</cp:coreProperties>
</file>